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E2" w:rsidRPr="002033E2" w:rsidRDefault="001F736A" w:rsidP="002033E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2033E2">
        <w:rPr>
          <w:rFonts w:ascii="Times New Roman" w:hAnsi="Times New Roman" w:cs="Times New Roman"/>
          <w:sz w:val="32"/>
          <w:szCs w:val="28"/>
        </w:rPr>
        <w:t>Отчет Главы Администрации Егорлыкского сельского поселения по результатам работы за 1е полугодие 2019 года и задачах по завершению текущего года</w:t>
      </w:r>
    </w:p>
    <w:p w:rsidR="002033E2" w:rsidRPr="002033E2" w:rsidRDefault="002033E2" w:rsidP="002033E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D67BDE" w:rsidRDefault="001F736A" w:rsidP="00D67BD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2033E2">
        <w:rPr>
          <w:rFonts w:ascii="Times New Roman" w:hAnsi="Times New Roman" w:cs="Times New Roman"/>
          <w:sz w:val="32"/>
          <w:szCs w:val="28"/>
        </w:rPr>
        <w:t>Уважаемые участники отчетного собрания!</w:t>
      </w:r>
    </w:p>
    <w:p w:rsidR="00D67BDE" w:rsidRDefault="00D67BDE" w:rsidP="00D67BD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1F736A" w:rsidRPr="002033E2" w:rsidRDefault="001F736A" w:rsidP="00D67BD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033E2">
        <w:rPr>
          <w:rFonts w:ascii="Times New Roman" w:hAnsi="Times New Roman" w:cs="Times New Roman"/>
          <w:sz w:val="32"/>
          <w:szCs w:val="28"/>
        </w:rPr>
        <w:t xml:space="preserve">В соответствии со 131-м Федеральным законом «О местном самоуправлении» и поручением Губернатора Ростовской области глава поселения </w:t>
      </w:r>
      <w:proofErr w:type="gramStart"/>
      <w:r w:rsidRPr="002033E2">
        <w:rPr>
          <w:rFonts w:ascii="Times New Roman" w:hAnsi="Times New Roman" w:cs="Times New Roman"/>
          <w:sz w:val="32"/>
          <w:szCs w:val="28"/>
        </w:rPr>
        <w:t>отчитывается о</w:t>
      </w:r>
      <w:proofErr w:type="gramEnd"/>
      <w:r w:rsidRPr="002033E2">
        <w:rPr>
          <w:rFonts w:ascii="Times New Roman" w:hAnsi="Times New Roman" w:cs="Times New Roman"/>
          <w:sz w:val="32"/>
          <w:szCs w:val="28"/>
        </w:rPr>
        <w:t xml:space="preserve"> своей деятельности по итогам полугодия и по итогам года.</w:t>
      </w:r>
    </w:p>
    <w:p w:rsidR="001F736A" w:rsidRPr="002033E2" w:rsidRDefault="001F736A" w:rsidP="001F736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033E2">
        <w:rPr>
          <w:rFonts w:ascii="Times New Roman" w:hAnsi="Times New Roman" w:cs="Times New Roman"/>
          <w:sz w:val="32"/>
          <w:szCs w:val="28"/>
        </w:rPr>
        <w:t>На предыдущем отчете по итогам 201</w:t>
      </w:r>
      <w:r w:rsidR="002033E2" w:rsidRPr="002033E2">
        <w:rPr>
          <w:rFonts w:ascii="Times New Roman" w:hAnsi="Times New Roman" w:cs="Times New Roman"/>
          <w:sz w:val="32"/>
          <w:szCs w:val="28"/>
        </w:rPr>
        <w:t>8</w:t>
      </w:r>
      <w:r w:rsidRPr="002033E2">
        <w:rPr>
          <w:rFonts w:ascii="Times New Roman" w:hAnsi="Times New Roman" w:cs="Times New Roman"/>
          <w:sz w:val="32"/>
          <w:szCs w:val="28"/>
        </w:rPr>
        <w:t xml:space="preserve"> года, я отчитывался восьмого февраля</w:t>
      </w:r>
      <w:r w:rsidR="00D67BDE">
        <w:rPr>
          <w:rFonts w:ascii="Times New Roman" w:hAnsi="Times New Roman" w:cs="Times New Roman"/>
          <w:sz w:val="32"/>
          <w:szCs w:val="28"/>
        </w:rPr>
        <w:t xml:space="preserve"> </w:t>
      </w:r>
      <w:r w:rsidRPr="002033E2">
        <w:rPr>
          <w:rFonts w:ascii="Times New Roman" w:hAnsi="Times New Roman" w:cs="Times New Roman"/>
          <w:sz w:val="32"/>
          <w:szCs w:val="28"/>
        </w:rPr>
        <w:t>этого года, где были озвучены перспективы и задачи на этот текущий год!</w:t>
      </w:r>
    </w:p>
    <w:p w:rsidR="001F736A" w:rsidRPr="002033E2" w:rsidRDefault="001F736A" w:rsidP="001F736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033E2">
        <w:rPr>
          <w:rFonts w:ascii="Times New Roman" w:hAnsi="Times New Roman" w:cs="Times New Roman"/>
          <w:sz w:val="32"/>
          <w:szCs w:val="28"/>
        </w:rPr>
        <w:t xml:space="preserve">Прошло половина 2019 года и сейчас уже можно подвести </w:t>
      </w:r>
      <w:proofErr w:type="gramStart"/>
      <w:r w:rsidRPr="002033E2">
        <w:rPr>
          <w:rFonts w:ascii="Times New Roman" w:hAnsi="Times New Roman" w:cs="Times New Roman"/>
          <w:sz w:val="32"/>
          <w:szCs w:val="28"/>
        </w:rPr>
        <w:t>предварительные</w:t>
      </w:r>
      <w:proofErr w:type="gramEnd"/>
    </w:p>
    <w:p w:rsidR="001F736A" w:rsidRPr="002033E2" w:rsidRDefault="001F736A" w:rsidP="001F736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033E2">
        <w:rPr>
          <w:rFonts w:ascii="Times New Roman" w:hAnsi="Times New Roman" w:cs="Times New Roman"/>
          <w:sz w:val="32"/>
          <w:szCs w:val="28"/>
        </w:rPr>
        <w:t>итоги, что удалось сделать из намеченного и что ещё предстоит (планируется) сделать за оставшийся период до окончания этого года.</w:t>
      </w:r>
    </w:p>
    <w:p w:rsidR="001F736A" w:rsidRPr="002033E2" w:rsidRDefault="001F736A" w:rsidP="001F736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033E2">
        <w:rPr>
          <w:rFonts w:ascii="Times New Roman" w:hAnsi="Times New Roman" w:cs="Times New Roman"/>
          <w:sz w:val="32"/>
          <w:szCs w:val="28"/>
        </w:rPr>
        <w:t>По традиции, любой отчет о деятельности муниципалитета начинается с исполнения бюджета, Именно от наполняемости бюджета зависит реализация намеченных планов.</w:t>
      </w:r>
    </w:p>
    <w:p w:rsidR="001F736A" w:rsidRPr="002033E2" w:rsidRDefault="001F736A" w:rsidP="001F736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033E2">
        <w:rPr>
          <w:rFonts w:ascii="Times New Roman" w:hAnsi="Times New Roman" w:cs="Times New Roman"/>
          <w:sz w:val="32"/>
          <w:szCs w:val="28"/>
        </w:rPr>
        <w:t>И так, что мы имеем по полугодию!</w:t>
      </w:r>
    </w:p>
    <w:p w:rsidR="001F736A" w:rsidRPr="002033E2" w:rsidRDefault="001F736A" w:rsidP="001F736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033E2">
        <w:rPr>
          <w:rFonts w:ascii="Times New Roman" w:hAnsi="Times New Roman" w:cs="Times New Roman"/>
          <w:sz w:val="32"/>
          <w:szCs w:val="28"/>
        </w:rPr>
        <w:t>Исполнение бюджета за 1-е полугодие 2019 года составило 19,976мл</w:t>
      </w:r>
      <w:proofErr w:type="gramStart"/>
      <w:r w:rsidRPr="002033E2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2033E2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2033E2">
        <w:rPr>
          <w:rFonts w:ascii="Times New Roman" w:hAnsi="Times New Roman" w:cs="Times New Roman"/>
          <w:sz w:val="32"/>
          <w:szCs w:val="28"/>
        </w:rPr>
        <w:t>р</w:t>
      </w:r>
      <w:proofErr w:type="gramEnd"/>
      <w:r w:rsidRPr="002033E2">
        <w:rPr>
          <w:rFonts w:ascii="Times New Roman" w:hAnsi="Times New Roman" w:cs="Times New Roman"/>
          <w:sz w:val="32"/>
          <w:szCs w:val="28"/>
        </w:rPr>
        <w:t>ублей или 38,26</w:t>
      </w:r>
      <w:r w:rsidR="002033E2">
        <w:rPr>
          <w:rFonts w:ascii="Times New Roman" w:hAnsi="Times New Roman" w:cs="Times New Roman"/>
          <w:sz w:val="32"/>
          <w:szCs w:val="28"/>
        </w:rPr>
        <w:t>%</w:t>
      </w:r>
      <w:r w:rsidRPr="002033E2">
        <w:rPr>
          <w:rFonts w:ascii="Times New Roman" w:hAnsi="Times New Roman" w:cs="Times New Roman"/>
          <w:sz w:val="32"/>
          <w:szCs w:val="28"/>
        </w:rPr>
        <w:t xml:space="preserve"> к плану 2019 года. По расходам ______________мл</w:t>
      </w:r>
      <w:proofErr w:type="gramStart"/>
      <w:r w:rsidRPr="002033E2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2033E2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2033E2">
        <w:rPr>
          <w:rFonts w:ascii="Times New Roman" w:hAnsi="Times New Roman" w:cs="Times New Roman"/>
          <w:sz w:val="32"/>
          <w:szCs w:val="28"/>
        </w:rPr>
        <w:t>р</w:t>
      </w:r>
      <w:proofErr w:type="gramEnd"/>
      <w:r w:rsidRPr="002033E2">
        <w:rPr>
          <w:rFonts w:ascii="Times New Roman" w:hAnsi="Times New Roman" w:cs="Times New Roman"/>
          <w:sz w:val="32"/>
          <w:szCs w:val="28"/>
        </w:rPr>
        <w:t xml:space="preserve">ублей или </w:t>
      </w:r>
      <w:r w:rsidR="002033E2">
        <w:rPr>
          <w:rFonts w:ascii="Times New Roman" w:hAnsi="Times New Roman" w:cs="Times New Roman"/>
          <w:sz w:val="32"/>
          <w:szCs w:val="28"/>
        </w:rPr>
        <w:t>___</w:t>
      </w:r>
      <w:r w:rsidRPr="002033E2">
        <w:rPr>
          <w:rFonts w:ascii="Times New Roman" w:hAnsi="Times New Roman" w:cs="Times New Roman"/>
          <w:sz w:val="32"/>
          <w:szCs w:val="28"/>
        </w:rPr>
        <w:t>_____ к плану текущего года.</w:t>
      </w:r>
    </w:p>
    <w:p w:rsidR="001F736A" w:rsidRPr="002033E2" w:rsidRDefault="001F736A" w:rsidP="001F736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033E2">
        <w:rPr>
          <w:rFonts w:ascii="Times New Roman" w:hAnsi="Times New Roman" w:cs="Times New Roman"/>
          <w:sz w:val="32"/>
          <w:szCs w:val="28"/>
        </w:rPr>
        <w:t>Поступившие доходы были направлены на исполнение принятых расходных обязательств поселения.</w:t>
      </w:r>
    </w:p>
    <w:p w:rsidR="000015AD" w:rsidRDefault="001F736A" w:rsidP="001F736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033E2">
        <w:rPr>
          <w:rFonts w:ascii="Times New Roman" w:hAnsi="Times New Roman" w:cs="Times New Roman"/>
          <w:sz w:val="32"/>
          <w:szCs w:val="28"/>
        </w:rPr>
        <w:t xml:space="preserve">Что же удалось сделать из </w:t>
      </w:r>
      <w:proofErr w:type="gramStart"/>
      <w:r w:rsidRPr="002033E2">
        <w:rPr>
          <w:rFonts w:ascii="Times New Roman" w:hAnsi="Times New Roman" w:cs="Times New Roman"/>
          <w:sz w:val="32"/>
          <w:szCs w:val="28"/>
        </w:rPr>
        <w:t>намеченного</w:t>
      </w:r>
      <w:proofErr w:type="gramEnd"/>
      <w:r w:rsidRPr="002033E2">
        <w:rPr>
          <w:rFonts w:ascii="Times New Roman" w:hAnsi="Times New Roman" w:cs="Times New Roman"/>
          <w:sz w:val="32"/>
          <w:szCs w:val="28"/>
        </w:rPr>
        <w:t xml:space="preserve"> за это полугодие.</w:t>
      </w:r>
    </w:p>
    <w:p w:rsidR="000015AD" w:rsidRDefault="000015AD" w:rsidP="001F736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F736A" w:rsidRPr="000015AD" w:rsidRDefault="001F736A" w:rsidP="001F736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033E2">
        <w:rPr>
          <w:rFonts w:ascii="Times New Roman" w:hAnsi="Times New Roman" w:cs="Times New Roman"/>
          <w:b/>
          <w:sz w:val="32"/>
          <w:szCs w:val="28"/>
        </w:rPr>
        <w:t>ГАЗОСНАБЖЕНИЕ</w:t>
      </w:r>
      <w:r w:rsidRPr="002033E2">
        <w:rPr>
          <w:rFonts w:ascii="Times New Roman" w:hAnsi="Times New Roman" w:cs="Times New Roman"/>
          <w:b/>
          <w:sz w:val="24"/>
        </w:rPr>
        <w:tab/>
      </w:r>
    </w:p>
    <w:p w:rsidR="002033E2" w:rsidRDefault="001F736A" w:rsidP="001F736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033E2">
        <w:rPr>
          <w:rFonts w:ascii="Times New Roman" w:hAnsi="Times New Roman" w:cs="Times New Roman"/>
          <w:sz w:val="32"/>
          <w:szCs w:val="28"/>
        </w:rPr>
        <w:t>Хотелось бы проинформировать, что в рамках программы «</w:t>
      </w:r>
      <w:proofErr w:type="spellStart"/>
      <w:r w:rsidRPr="002033E2">
        <w:rPr>
          <w:rFonts w:ascii="Times New Roman" w:hAnsi="Times New Roman" w:cs="Times New Roman"/>
          <w:sz w:val="32"/>
          <w:szCs w:val="28"/>
        </w:rPr>
        <w:t>Энергоэффективность</w:t>
      </w:r>
      <w:proofErr w:type="spellEnd"/>
      <w:r w:rsidRPr="002033E2">
        <w:rPr>
          <w:rFonts w:ascii="Times New Roman" w:hAnsi="Times New Roman" w:cs="Times New Roman"/>
          <w:sz w:val="32"/>
          <w:szCs w:val="28"/>
        </w:rPr>
        <w:t xml:space="preserve"> в Егорлыкском сельском поселении» в июле 2019 года завершены работы по строительству инженерной инфраструктуры (газопроводы) для малоэтажной застройки </w:t>
      </w:r>
      <w:proofErr w:type="gramStart"/>
      <w:r w:rsidRPr="002033E2">
        <w:rPr>
          <w:rFonts w:ascii="Times New Roman" w:hAnsi="Times New Roman" w:cs="Times New Roman"/>
          <w:sz w:val="32"/>
          <w:szCs w:val="28"/>
        </w:rPr>
        <w:t>в</w:t>
      </w:r>
      <w:proofErr w:type="gramEnd"/>
      <w:r w:rsidRPr="002033E2">
        <w:rPr>
          <w:rFonts w:ascii="Times New Roman" w:hAnsi="Times New Roman" w:cs="Times New Roman"/>
          <w:sz w:val="32"/>
          <w:szCs w:val="28"/>
        </w:rPr>
        <w:t xml:space="preserve"> </w:t>
      </w:r>
    </w:p>
    <w:p w:rsidR="005A5567" w:rsidRDefault="005A5567" w:rsidP="002033E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2033E2" w:rsidRDefault="002033E2" w:rsidP="002033E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-2-</w:t>
      </w:r>
    </w:p>
    <w:p w:rsidR="001F736A" w:rsidRPr="002033E2" w:rsidRDefault="001F736A" w:rsidP="001F73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2033E2">
        <w:rPr>
          <w:rFonts w:ascii="Times New Roman" w:hAnsi="Times New Roman" w:cs="Times New Roman"/>
          <w:sz w:val="32"/>
          <w:szCs w:val="28"/>
        </w:rPr>
        <w:t>микрорайоне</w:t>
      </w:r>
      <w:proofErr w:type="gramEnd"/>
      <w:r w:rsidRPr="002033E2">
        <w:rPr>
          <w:rFonts w:ascii="Times New Roman" w:hAnsi="Times New Roman" w:cs="Times New Roman"/>
          <w:sz w:val="32"/>
          <w:szCs w:val="28"/>
        </w:rPr>
        <w:t xml:space="preserve"> «Военный городок» (2-я очередь) в ст. Егорлыкской, протяженность газопровода составила 7км 227м (стоимость строительства составила 12011792рублея). </w:t>
      </w:r>
      <w:proofErr w:type="gramStart"/>
      <w:r w:rsidRPr="002033E2">
        <w:rPr>
          <w:rFonts w:ascii="Times New Roman" w:hAnsi="Times New Roman" w:cs="Times New Roman"/>
          <w:sz w:val="32"/>
          <w:szCs w:val="28"/>
        </w:rPr>
        <w:t>Наше</w:t>
      </w:r>
      <w:proofErr w:type="gramEnd"/>
      <w:r w:rsidRPr="002033E2">
        <w:rPr>
          <w:rFonts w:ascii="Times New Roman" w:hAnsi="Times New Roman" w:cs="Times New Roman"/>
          <w:sz w:val="32"/>
          <w:szCs w:val="28"/>
        </w:rPr>
        <w:t xml:space="preserve"> софинансирование составило 708 695,14 руб.</w:t>
      </w:r>
    </w:p>
    <w:p w:rsidR="001F736A" w:rsidRDefault="001F736A" w:rsidP="001F736A"/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b/>
          <w:spacing w:val="-2"/>
          <w:sz w:val="32"/>
          <w:szCs w:val="28"/>
          <w:lang w:eastAsia="ru-RU"/>
        </w:rPr>
      </w:pPr>
      <w:r w:rsidRPr="008C5283">
        <w:rPr>
          <w:rFonts w:ascii="Times New Roman" w:eastAsia="Times New Roman" w:hAnsi="Times New Roman" w:cs="Times New Roman"/>
          <w:b/>
          <w:spacing w:val="-2"/>
          <w:sz w:val="32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pacing w:val="-2"/>
          <w:sz w:val="32"/>
          <w:szCs w:val="28"/>
          <w:lang w:eastAsia="ru-RU"/>
        </w:rPr>
        <w:t xml:space="preserve"> </w:t>
      </w:r>
      <w:r w:rsidRPr="008C5283">
        <w:rPr>
          <w:rFonts w:ascii="Times New Roman" w:eastAsia="Times New Roman" w:hAnsi="Times New Roman" w:cs="Times New Roman"/>
          <w:b/>
          <w:spacing w:val="-2"/>
          <w:sz w:val="32"/>
          <w:szCs w:val="28"/>
          <w:lang w:eastAsia="ru-RU"/>
        </w:rPr>
        <w:t>ЭЛЕКТРОЭНЕРГИЯ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</w:pPr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- приобретено 75 светодиодных светильников.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</w:pPr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-произведена замена устаревших светильников в х. </w:t>
      </w:r>
      <w:proofErr w:type="gramStart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Таганрогском</w:t>
      </w:r>
      <w:proofErr w:type="gramEnd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 (а это 74 светильника) с мая уличное освещение работает  все темное время суток.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</w:pPr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-По станице Егорлыкской продолжается работа по точечному монтажу уличных линий и установке светильников  в настоящее время дополнительно установлено 22 светильника.</w:t>
      </w:r>
    </w:p>
    <w:p w:rsidR="001F736A" w:rsidRPr="008C5283" w:rsidRDefault="002033E2" w:rsidP="001F736A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-</w:t>
      </w:r>
      <w:r w:rsidR="001F736A"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Приобретены Электроматериалы необходимые </w:t>
      </w:r>
      <w:proofErr w:type="gramStart"/>
      <w:r w:rsidR="001F736A"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для</w:t>
      </w:r>
      <w:proofErr w:type="gramEnd"/>
      <w:r w:rsidR="001F736A"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 </w:t>
      </w:r>
      <w:proofErr w:type="gramStart"/>
      <w:r w:rsidR="001F736A"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содержание</w:t>
      </w:r>
      <w:proofErr w:type="gramEnd"/>
      <w:r w:rsidR="001F736A"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 уличного освещения астрономические часы </w:t>
      </w:r>
      <w:r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- </w:t>
      </w:r>
      <w:r w:rsidR="001F736A"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реле 24шт</w:t>
      </w:r>
      <w:r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.</w:t>
      </w:r>
      <w:r w:rsidR="001F736A"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, установлено 10шт</w:t>
      </w:r>
      <w:r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.</w:t>
      </w:r>
      <w:r w:rsidR="001F736A"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, СИП, провод для питания светильников, кронштейны, фото реле, счетчики,  на сумму 116 тыс. рублей </w:t>
      </w:r>
      <w:r w:rsidR="001F736A" w:rsidRPr="008C5283">
        <w:rPr>
          <w:rFonts w:ascii="Times New Roman" w:eastAsia="Times New Roman" w:hAnsi="Times New Roman" w:cs="Times New Roman"/>
          <w:b/>
          <w:spacing w:val="-2"/>
          <w:sz w:val="32"/>
          <w:szCs w:val="28"/>
          <w:lang w:eastAsia="ru-RU"/>
        </w:rPr>
        <w:t xml:space="preserve"> 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b/>
          <w:spacing w:val="-2"/>
          <w:sz w:val="32"/>
          <w:szCs w:val="28"/>
          <w:lang w:eastAsia="ru-RU"/>
        </w:rPr>
      </w:pPr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 </w:t>
      </w:r>
      <w:r w:rsidRPr="008C5283">
        <w:rPr>
          <w:rFonts w:ascii="Times New Roman" w:eastAsia="Times New Roman" w:hAnsi="Times New Roman" w:cs="Times New Roman"/>
          <w:b/>
          <w:spacing w:val="-2"/>
          <w:sz w:val="32"/>
          <w:szCs w:val="28"/>
          <w:lang w:eastAsia="ru-RU"/>
        </w:rPr>
        <w:t>Б</w:t>
      </w:r>
      <w:r w:rsidR="002033E2">
        <w:rPr>
          <w:rFonts w:ascii="Times New Roman" w:eastAsia="Times New Roman" w:hAnsi="Times New Roman" w:cs="Times New Roman"/>
          <w:b/>
          <w:spacing w:val="-2"/>
          <w:sz w:val="32"/>
          <w:szCs w:val="28"/>
          <w:lang w:eastAsia="ru-RU"/>
        </w:rPr>
        <w:t>ЛАГОУСТРОЙСТВО.</w:t>
      </w:r>
    </w:p>
    <w:p w:rsidR="002033E2" w:rsidRDefault="001F736A" w:rsidP="001F736A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</w:pPr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Завершая тему благоустройства общественных </w:t>
      </w:r>
      <w:proofErr w:type="gramStart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территорий</w:t>
      </w:r>
      <w:proofErr w:type="gramEnd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 хотелось бы  сказать о благоустройстве сквера по ул. Мира 77-а (бывший пионерский). В прошлом году была проделана подготовительная  работа, администрацией поселения ликвидированы аварийные деревья (берест), оформлен земельный участок, закуплены урны, благодаря спонсорской помощи депутатов районного собрания Лихачева Артёма  Николаевича, Вартанян </w:t>
      </w:r>
      <w:proofErr w:type="spellStart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Тумаса</w:t>
      </w:r>
      <w:proofErr w:type="spellEnd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 </w:t>
      </w:r>
      <w:proofErr w:type="spellStart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Арам</w:t>
      </w:r>
      <w:r w:rsidR="002033E2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аисовича</w:t>
      </w:r>
      <w:proofErr w:type="spellEnd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., Вартанян Артура </w:t>
      </w:r>
      <w:proofErr w:type="spellStart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Аршаковича</w:t>
      </w:r>
      <w:proofErr w:type="spellEnd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,  </w:t>
      </w:r>
      <w:proofErr w:type="spellStart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Зубрилина</w:t>
      </w:r>
      <w:proofErr w:type="spellEnd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 Ген. Владимир</w:t>
      </w:r>
      <w:proofErr w:type="gramStart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., </w:t>
      </w:r>
      <w:proofErr w:type="gramEnd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изготовлены декоративные фонари освещения, лавочки (на сумму 205,5 тыс. </w:t>
      </w:r>
      <w:proofErr w:type="spellStart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руб</w:t>
      </w:r>
      <w:proofErr w:type="spellEnd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). В этом году проведен аукцион по определению подрядной организации, исполнителем как единственно подавшим заявку был признан ИП</w:t>
      </w:r>
      <w:r w:rsidRPr="008C5283">
        <w:t xml:space="preserve"> </w:t>
      </w:r>
      <w:proofErr w:type="spellStart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Гладушевский</w:t>
      </w:r>
      <w:proofErr w:type="spellEnd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 Александр Сергеевич.  Работ по «Благоустройству сквера по ул. Мира 77-а в ст. Егорлыкская Егорлыкского района Ростовской области» были завершены 2 июля (сумма составила 863 002 рубля), в рамках контракта было установлено 351 м поребрика, 9 лавочек, 10 урн, 19 светильников, </w:t>
      </w:r>
    </w:p>
    <w:p w:rsidR="005A5567" w:rsidRDefault="005A5567" w:rsidP="002033E2">
      <w:pPr>
        <w:spacing w:line="240" w:lineRule="auto"/>
        <w:ind w:left="-709"/>
        <w:jc w:val="center"/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</w:pPr>
    </w:p>
    <w:p w:rsidR="002033E2" w:rsidRDefault="002033E2" w:rsidP="002033E2">
      <w:pPr>
        <w:spacing w:line="240" w:lineRule="auto"/>
        <w:ind w:left="-709"/>
        <w:jc w:val="center"/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lastRenderedPageBreak/>
        <w:t>-3-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</w:pPr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уложено 555м2 тротуарной плитки, выполнено ограждение сквера 111п.м.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</w:pPr>
      <w:r w:rsidRPr="008C5283">
        <w:rPr>
          <w:rFonts w:ascii="Times New Roman" w:eastAsia="Times New Roman" w:hAnsi="Times New Roman" w:cs="Times New Roman"/>
          <w:b/>
          <w:spacing w:val="-2"/>
          <w:sz w:val="32"/>
          <w:szCs w:val="28"/>
          <w:lang w:eastAsia="ru-RU"/>
        </w:rPr>
        <w:t xml:space="preserve"> </w:t>
      </w:r>
      <w:proofErr w:type="gramStart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В своем докладе </w:t>
      </w:r>
      <w:r w:rsidR="002033E2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по итогам 2018г. </w:t>
      </w:r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я говорил, что сельское поселение получило за победу в Российском конкурсе гранд – 480тыс. руб., часть полученных денежные средства были израсходованы  на приобретение строительных материалов для сквера (</w:t>
      </w:r>
      <w:proofErr w:type="spellStart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поребрик</w:t>
      </w:r>
      <w:proofErr w:type="spellEnd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, плиточка, </w:t>
      </w:r>
      <w:proofErr w:type="spellStart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профнастил</w:t>
      </w:r>
      <w:proofErr w:type="spellEnd"/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 xml:space="preserve"> (для ограждения), труб) 351 тыс. руб. Затраты сельского поселения на благоустройство сквера в этом году составили 1 282 916 рублей.</w:t>
      </w:r>
      <w:proofErr w:type="gramEnd"/>
    </w:p>
    <w:p w:rsidR="001F736A" w:rsidRDefault="001F736A" w:rsidP="001F736A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</w:pPr>
      <w:r w:rsidRPr="008C5283">
        <w:rPr>
          <w:rFonts w:ascii="Times New Roman" w:eastAsia="Times New Roman" w:hAnsi="Times New Roman" w:cs="Times New Roman"/>
          <w:b/>
          <w:spacing w:val="-2"/>
          <w:sz w:val="32"/>
          <w:szCs w:val="28"/>
          <w:lang w:eastAsia="ru-RU"/>
        </w:rPr>
        <w:t xml:space="preserve">ИТОГО </w:t>
      </w:r>
      <w:r w:rsidRPr="008C5283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1 839 000 рублей.</w:t>
      </w:r>
    </w:p>
    <w:p w:rsidR="002033E2" w:rsidRPr="00FD0278" w:rsidRDefault="002033E2" w:rsidP="001F736A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</w:pPr>
      <w:r w:rsidRPr="00FD0278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-Сделали капитальное крыльцо в административном здании сельского поселения.</w:t>
      </w:r>
    </w:p>
    <w:p w:rsidR="002033E2" w:rsidRPr="008C5283" w:rsidRDefault="002033E2" w:rsidP="001F736A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-От</w:t>
      </w:r>
      <w:r w:rsidR="00FD0278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рыли новый памятник (на старом кладбище</w:t>
      </w:r>
      <w:r w:rsidR="00FD0278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) танкистам, погибшим при освобождении станицы в 1943 году (за счет внебюджетных средств), открытие было в канун дня Победы 7 мая (цена вопроса 1000.0ты</w:t>
      </w:r>
      <w:proofErr w:type="gramStart"/>
      <w:r w:rsidR="00FD0278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.р</w:t>
      </w:r>
      <w:proofErr w:type="gramEnd"/>
      <w:r w:rsidR="00FD0278">
        <w:rPr>
          <w:rFonts w:ascii="Times New Roman" w:eastAsia="Times New Roman" w:hAnsi="Times New Roman" w:cs="Times New Roman"/>
          <w:spacing w:val="-2"/>
          <w:sz w:val="32"/>
          <w:szCs w:val="28"/>
          <w:lang w:eastAsia="ru-RU"/>
        </w:rPr>
        <w:t>уб.)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</w:rPr>
      </w:pPr>
      <w:r w:rsidRPr="008C5283">
        <w:rPr>
          <w:rFonts w:ascii="Times New Roman" w:hAnsi="Times New Roman" w:cs="Times New Roman"/>
          <w:b/>
          <w:sz w:val="28"/>
        </w:rPr>
        <w:t xml:space="preserve">  </w:t>
      </w:r>
      <w:r w:rsidRPr="008C5283">
        <w:rPr>
          <w:rFonts w:ascii="Times New Roman" w:hAnsi="Times New Roman" w:cs="Times New Roman"/>
          <w:b/>
          <w:sz w:val="32"/>
        </w:rPr>
        <w:t>Другие полномочия.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r w:rsidRPr="008C5283">
        <w:rPr>
          <w:rFonts w:ascii="Times New Roman" w:hAnsi="Times New Roman" w:cs="Times New Roman"/>
          <w:sz w:val="32"/>
        </w:rPr>
        <w:t>В первом полугодии 2019 году администрация сельского поселения выполнила мероприятия по осуществлению и других своих полномочий.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r w:rsidRPr="008C5283">
        <w:rPr>
          <w:rFonts w:ascii="Times New Roman" w:hAnsi="Times New Roman" w:cs="Times New Roman"/>
          <w:sz w:val="32"/>
        </w:rPr>
        <w:t>Назову основные из них, хотя считаю, что все они значимы и важны для поселения.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r w:rsidRPr="008C5283">
        <w:rPr>
          <w:rFonts w:ascii="Times New Roman" w:hAnsi="Times New Roman" w:cs="Times New Roman"/>
          <w:sz w:val="32"/>
        </w:rPr>
        <w:t xml:space="preserve">- осуществляется покос сорной растительности как триммерами, так и роторной косилкой, затраты составили  459520руб. соответственно: (261520 руб., триммера, 198000 руб. </w:t>
      </w:r>
      <w:proofErr w:type="spellStart"/>
      <w:r w:rsidRPr="008C5283">
        <w:rPr>
          <w:rFonts w:ascii="Times New Roman" w:hAnsi="Times New Roman" w:cs="Times New Roman"/>
          <w:sz w:val="32"/>
        </w:rPr>
        <w:t>роторка</w:t>
      </w:r>
      <w:proofErr w:type="spellEnd"/>
      <w:r w:rsidRPr="008C5283">
        <w:rPr>
          <w:rFonts w:ascii="Times New Roman" w:hAnsi="Times New Roman" w:cs="Times New Roman"/>
          <w:sz w:val="32"/>
        </w:rPr>
        <w:t>)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r w:rsidRPr="008C5283">
        <w:rPr>
          <w:rFonts w:ascii="Times New Roman" w:hAnsi="Times New Roman" w:cs="Times New Roman"/>
          <w:sz w:val="32"/>
        </w:rPr>
        <w:t xml:space="preserve">-Проводим уборку мусора с улиц Ворошилова, Ленина, пер. </w:t>
      </w:r>
      <w:proofErr w:type="spellStart"/>
      <w:r w:rsidRPr="008C5283">
        <w:rPr>
          <w:rFonts w:ascii="Times New Roman" w:hAnsi="Times New Roman" w:cs="Times New Roman"/>
          <w:sz w:val="32"/>
        </w:rPr>
        <w:t>Грицика</w:t>
      </w:r>
      <w:proofErr w:type="spellEnd"/>
      <w:r w:rsidRPr="008C5283">
        <w:rPr>
          <w:rFonts w:ascii="Times New Roman" w:hAnsi="Times New Roman" w:cs="Times New Roman"/>
          <w:sz w:val="32"/>
        </w:rPr>
        <w:t xml:space="preserve"> цена вопроса 337522 руб.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r w:rsidRPr="008C5283">
        <w:rPr>
          <w:rFonts w:ascii="Times New Roman" w:hAnsi="Times New Roman" w:cs="Times New Roman"/>
          <w:sz w:val="32"/>
        </w:rPr>
        <w:t xml:space="preserve">- Администрация поселения занимается работой по отлову бродячих животных. Согласно договору эти работы велись индивидуальными предпринимателями И.П. Зайцев А.В. из г. Сальска и И.П. Коншина Е. В. из г. Новошахтинск. </w:t>
      </w:r>
      <w:proofErr w:type="gramStart"/>
      <w:r w:rsidRPr="008C5283">
        <w:rPr>
          <w:rFonts w:ascii="Times New Roman" w:hAnsi="Times New Roman" w:cs="Times New Roman"/>
          <w:sz w:val="32"/>
        </w:rPr>
        <w:t xml:space="preserve">Было отловлено 32 бродячих животных, затрачено 194640 руб. (стоимость отлова одной головы составила  от 5,5 до 6  тыс. руб. </w:t>
      </w:r>
      <w:proofErr w:type="gramEnd"/>
    </w:p>
    <w:p w:rsidR="00FD0278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r w:rsidRPr="008C5283">
        <w:rPr>
          <w:rFonts w:ascii="Times New Roman" w:hAnsi="Times New Roman" w:cs="Times New Roman"/>
          <w:sz w:val="32"/>
        </w:rPr>
        <w:t xml:space="preserve">-Приобреталась  рассада цветов, которую высаживали на Мемориале, на клумбах по ул. Ворошилова, в х. Таганрогском, Изобильном, </w:t>
      </w:r>
      <w:proofErr w:type="spellStart"/>
      <w:r w:rsidRPr="008C5283">
        <w:rPr>
          <w:rFonts w:ascii="Times New Roman" w:hAnsi="Times New Roman" w:cs="Times New Roman"/>
          <w:sz w:val="32"/>
        </w:rPr>
        <w:t>Ютин</w:t>
      </w:r>
      <w:proofErr w:type="spellEnd"/>
      <w:r w:rsidRPr="008C5283">
        <w:rPr>
          <w:rFonts w:ascii="Times New Roman" w:hAnsi="Times New Roman" w:cs="Times New Roman"/>
          <w:sz w:val="32"/>
        </w:rPr>
        <w:t xml:space="preserve">, </w:t>
      </w:r>
    </w:p>
    <w:p w:rsidR="00FD0278" w:rsidRDefault="00FD0278" w:rsidP="00FD0278">
      <w:pPr>
        <w:spacing w:line="240" w:lineRule="auto"/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-4-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r w:rsidRPr="008C5283">
        <w:rPr>
          <w:rFonts w:ascii="Times New Roman" w:hAnsi="Times New Roman" w:cs="Times New Roman"/>
          <w:sz w:val="32"/>
        </w:rPr>
        <w:t>Прогресс около административного здания поселения (цена вопроса  99 998 руб.).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r w:rsidRPr="008C5283">
        <w:rPr>
          <w:rFonts w:ascii="Times New Roman" w:hAnsi="Times New Roman" w:cs="Times New Roman"/>
          <w:sz w:val="32"/>
        </w:rPr>
        <w:t>- осуществляется полив клумб (396900 руб.)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proofErr w:type="gramStart"/>
      <w:r w:rsidRPr="008C5283">
        <w:rPr>
          <w:rFonts w:ascii="Times New Roman" w:hAnsi="Times New Roman" w:cs="Times New Roman"/>
          <w:sz w:val="32"/>
        </w:rPr>
        <w:t xml:space="preserve">-Приобреталась известь для побелки деревьев как в ст. Егорлыкской, так и за её пределами (цена вопроса 49472 руб. </w:t>
      </w:r>
      <w:proofErr w:type="gramEnd"/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r w:rsidRPr="008C5283">
        <w:rPr>
          <w:rFonts w:ascii="Times New Roman" w:hAnsi="Times New Roman" w:cs="Times New Roman"/>
          <w:sz w:val="32"/>
        </w:rPr>
        <w:t>В рамках своих полномочий, администрацией поселения была проведена большая работа по содержанию мест захоронений.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r w:rsidRPr="008C5283">
        <w:rPr>
          <w:rFonts w:ascii="Times New Roman" w:hAnsi="Times New Roman" w:cs="Times New Roman"/>
          <w:sz w:val="32"/>
        </w:rPr>
        <w:t>-Проводилась противоклещевая обработка двух станичных и пяти хуторских кладбищ (цена вопроса 36135 руб.).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r w:rsidRPr="008C5283">
        <w:rPr>
          <w:rFonts w:ascii="Times New Roman" w:hAnsi="Times New Roman" w:cs="Times New Roman"/>
          <w:sz w:val="32"/>
        </w:rPr>
        <w:t>- Занимались наведением порядка и уборки мусора на наших погостах (цена вопроса 434 585 руб.).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r w:rsidRPr="008C5283">
        <w:rPr>
          <w:rFonts w:ascii="Times New Roman" w:hAnsi="Times New Roman" w:cs="Times New Roman"/>
          <w:sz w:val="32"/>
        </w:rPr>
        <w:t>-прочистка ливневой канализации (99400)</w:t>
      </w:r>
    </w:p>
    <w:p w:rsidR="001F736A" w:rsidRPr="008C5283" w:rsidRDefault="001F736A" w:rsidP="001F736A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r w:rsidRPr="008C5283">
        <w:rPr>
          <w:rFonts w:ascii="Times New Roman" w:hAnsi="Times New Roman" w:cs="Times New Roman"/>
          <w:sz w:val="32"/>
        </w:rPr>
        <w:t xml:space="preserve">В 2019 году администрация поселения проводила большую работу по ликвидации стихийно возникающих </w:t>
      </w:r>
      <w:proofErr w:type="gramStart"/>
      <w:r w:rsidRPr="008C5283">
        <w:rPr>
          <w:rFonts w:ascii="Times New Roman" w:hAnsi="Times New Roman" w:cs="Times New Roman"/>
          <w:sz w:val="32"/>
        </w:rPr>
        <w:t>свалок</w:t>
      </w:r>
      <w:proofErr w:type="gramEnd"/>
      <w:r w:rsidRPr="008C5283">
        <w:rPr>
          <w:rFonts w:ascii="Times New Roman" w:hAnsi="Times New Roman" w:cs="Times New Roman"/>
          <w:sz w:val="32"/>
        </w:rPr>
        <w:t xml:space="preserve"> как в станице, так и в хутора. </w:t>
      </w:r>
      <w:r w:rsidRPr="008C5283">
        <w:rPr>
          <w:rFonts w:ascii="Times New Roman" w:hAnsi="Times New Roman" w:cs="Times New Roman"/>
          <w:b/>
          <w:sz w:val="32"/>
        </w:rPr>
        <w:t xml:space="preserve"> </w:t>
      </w:r>
      <w:r w:rsidRPr="008C5283">
        <w:rPr>
          <w:rFonts w:ascii="Times New Roman" w:hAnsi="Times New Roman" w:cs="Times New Roman"/>
          <w:sz w:val="32"/>
        </w:rPr>
        <w:t xml:space="preserve">На эти цели было затрачено 197860 руб. </w:t>
      </w:r>
    </w:p>
    <w:p w:rsidR="00CD2030" w:rsidRDefault="001F736A" w:rsidP="00CD2030">
      <w:pPr>
        <w:spacing w:line="240" w:lineRule="auto"/>
        <w:ind w:left="-709"/>
        <w:jc w:val="both"/>
        <w:rPr>
          <w:rFonts w:ascii="Times New Roman" w:hAnsi="Times New Roman" w:cs="Times New Roman"/>
          <w:sz w:val="32"/>
        </w:rPr>
      </w:pPr>
      <w:r w:rsidRPr="008C5283">
        <w:rPr>
          <w:rFonts w:ascii="Times New Roman" w:hAnsi="Times New Roman" w:cs="Times New Roman"/>
          <w:sz w:val="32"/>
        </w:rPr>
        <w:t xml:space="preserve">- Для декоративной конструкции на пересечении ул. Ворошилова и пер. Черкезовых изготовили </w:t>
      </w:r>
      <w:r w:rsidR="009E1A07" w:rsidRPr="008C5283">
        <w:rPr>
          <w:rFonts w:ascii="Times New Roman" w:hAnsi="Times New Roman" w:cs="Times New Roman"/>
          <w:sz w:val="32"/>
        </w:rPr>
        <w:t>баннеры</w:t>
      </w:r>
      <w:r w:rsidRPr="008C5283">
        <w:rPr>
          <w:rFonts w:ascii="Times New Roman" w:hAnsi="Times New Roman" w:cs="Times New Roman"/>
          <w:sz w:val="32"/>
        </w:rPr>
        <w:t xml:space="preserve"> и флажки на сумму 30160руб</w:t>
      </w:r>
      <w:r w:rsidR="009E1A07">
        <w:rPr>
          <w:rFonts w:ascii="Times New Roman" w:hAnsi="Times New Roman" w:cs="Times New Roman"/>
          <w:sz w:val="32"/>
        </w:rPr>
        <w:t>.</w:t>
      </w:r>
      <w:r w:rsidRPr="008C5283">
        <w:rPr>
          <w:rFonts w:ascii="Times New Roman" w:hAnsi="Times New Roman" w:cs="Times New Roman"/>
          <w:sz w:val="32"/>
        </w:rPr>
        <w:t xml:space="preserve">, на конструкциях по ул. Ворошилова обновили наклейки на сумму 12725 руб. </w:t>
      </w:r>
    </w:p>
    <w:p w:rsidR="00CD2030" w:rsidRPr="009E1A07" w:rsidRDefault="00CD2030" w:rsidP="00CD2030">
      <w:pPr>
        <w:spacing w:line="240" w:lineRule="auto"/>
        <w:ind w:left="-709"/>
        <w:jc w:val="both"/>
        <w:rPr>
          <w:rStyle w:val="20"/>
          <w:rFonts w:eastAsiaTheme="minorHAnsi"/>
          <w:b w:val="0"/>
          <w:bCs w:val="0"/>
          <w:sz w:val="32"/>
        </w:rPr>
      </w:pPr>
      <w:r w:rsidRPr="009E1A07">
        <w:rPr>
          <w:rStyle w:val="20"/>
          <w:rFonts w:eastAsiaTheme="minorHAnsi"/>
          <w:b w:val="0"/>
          <w:bCs w:val="0"/>
          <w:sz w:val="32"/>
        </w:rPr>
        <w:t>В первом полугодии 2019 году в соответствии с муниципальными программами, в целях защиты населения и территорий поселения от чрезвычайных ситуаций и обеспечения безопасности граждан на воде администрацией были выполнены мероприятия:</w:t>
      </w:r>
    </w:p>
    <w:p w:rsidR="00CD2030" w:rsidRPr="009E1A07" w:rsidRDefault="00CD2030" w:rsidP="00CD2030">
      <w:pPr>
        <w:spacing w:line="240" w:lineRule="auto"/>
        <w:ind w:left="-709"/>
        <w:jc w:val="both"/>
        <w:rPr>
          <w:rStyle w:val="20"/>
          <w:rFonts w:eastAsiaTheme="minorHAnsi"/>
          <w:b w:val="0"/>
          <w:bCs w:val="0"/>
          <w:sz w:val="32"/>
        </w:rPr>
      </w:pPr>
      <w:r w:rsidRPr="009E1A07">
        <w:rPr>
          <w:rStyle w:val="20"/>
          <w:rFonts w:eastAsiaTheme="minorHAnsi"/>
          <w:b w:val="0"/>
          <w:bCs w:val="0"/>
          <w:sz w:val="32"/>
        </w:rPr>
        <w:t>1.Выполнены демонтаж (по окончанию срока эксплуатации) и монтаж пожарной сигнализации в административном здании Егорлыкского сельского поселения на сумму 99000рублей;</w:t>
      </w:r>
    </w:p>
    <w:p w:rsidR="00CD2030" w:rsidRPr="009E1A07" w:rsidRDefault="00CD2030" w:rsidP="00CD2030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 w:rsidRPr="009E1A07">
        <w:rPr>
          <w:rStyle w:val="20"/>
          <w:rFonts w:eastAsiaTheme="minorHAnsi"/>
          <w:b w:val="0"/>
          <w:bCs w:val="0"/>
          <w:sz w:val="32"/>
        </w:rPr>
        <w:t>2.Произведена огнезащитная обработка административного здания Егорлыкского сельского поселения на сумму 20500 рублей.</w:t>
      </w:r>
    </w:p>
    <w:p w:rsidR="00033E7B" w:rsidRPr="009E1A07" w:rsidRDefault="00CD2030" w:rsidP="00033E7B">
      <w:pPr>
        <w:spacing w:line="240" w:lineRule="auto"/>
        <w:ind w:left="-709"/>
        <w:jc w:val="both"/>
        <w:rPr>
          <w:rStyle w:val="20"/>
          <w:rFonts w:eastAsiaTheme="minorHAnsi"/>
          <w:b w:val="0"/>
          <w:bCs w:val="0"/>
          <w:sz w:val="32"/>
        </w:rPr>
      </w:pPr>
      <w:r w:rsidRPr="009E1A07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3.</w:t>
      </w:r>
      <w:r w:rsidRPr="009E1A07">
        <w:rPr>
          <w:rStyle w:val="20"/>
          <w:rFonts w:eastAsiaTheme="minorHAnsi"/>
          <w:b w:val="0"/>
          <w:bCs w:val="0"/>
          <w:sz w:val="32"/>
        </w:rPr>
        <w:t>С целью оснащения добровольной пожарной охраны поселения были приобретены:</w:t>
      </w:r>
    </w:p>
    <w:p w:rsidR="009E1A07" w:rsidRDefault="009E1A07" w:rsidP="009E1A07">
      <w:pPr>
        <w:spacing w:line="240" w:lineRule="auto"/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E1A07" w:rsidRDefault="009E1A07" w:rsidP="009E1A07">
      <w:pPr>
        <w:spacing w:line="240" w:lineRule="auto"/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-5-</w:t>
      </w:r>
    </w:p>
    <w:p w:rsidR="00033E7B" w:rsidRPr="009E1A07" w:rsidRDefault="00033E7B" w:rsidP="00033E7B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 w:rsidRPr="009E1A07">
        <w:rPr>
          <w:rStyle w:val="20"/>
          <w:rFonts w:eastAsiaTheme="minorHAnsi"/>
          <w:b w:val="0"/>
          <w:bCs w:val="0"/>
          <w:sz w:val="32"/>
        </w:rPr>
        <w:t>- пожарные костюмы добровольца «Шанс» 3шт</w:t>
      </w:r>
      <w:r w:rsidR="009E1A07">
        <w:rPr>
          <w:rStyle w:val="20"/>
          <w:rFonts w:eastAsiaTheme="minorHAnsi"/>
          <w:b w:val="0"/>
          <w:bCs w:val="0"/>
          <w:sz w:val="32"/>
        </w:rPr>
        <w:t>.</w:t>
      </w:r>
      <w:r w:rsidRPr="009E1A07">
        <w:rPr>
          <w:rStyle w:val="20"/>
          <w:rFonts w:eastAsiaTheme="minorHAnsi"/>
          <w:b w:val="0"/>
          <w:bCs w:val="0"/>
          <w:sz w:val="32"/>
        </w:rPr>
        <w:t xml:space="preserve"> на сумму 14850,0 руб.;</w:t>
      </w:r>
    </w:p>
    <w:p w:rsidR="00033E7B" w:rsidRPr="009E1A07" w:rsidRDefault="00033E7B" w:rsidP="00033E7B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-</w:t>
      </w:r>
      <w:r w:rsidRPr="009E1A07">
        <w:rPr>
          <w:rStyle w:val="20"/>
          <w:rFonts w:eastAsiaTheme="minorHAnsi"/>
          <w:b w:val="0"/>
          <w:bCs w:val="0"/>
          <w:sz w:val="32"/>
        </w:rPr>
        <w:t>ботинки кожаные 3 пары на сумму 8790 руб.;</w:t>
      </w:r>
    </w:p>
    <w:p w:rsidR="00033E7B" w:rsidRPr="009E1A07" w:rsidRDefault="00033E7B" w:rsidP="00033E7B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-</w:t>
      </w:r>
      <w:r w:rsidRPr="009E1A07">
        <w:rPr>
          <w:rStyle w:val="20"/>
          <w:rFonts w:eastAsiaTheme="minorHAnsi"/>
          <w:b w:val="0"/>
          <w:bCs w:val="0"/>
          <w:sz w:val="32"/>
        </w:rPr>
        <w:t>налобные фонари ЭРА 3шт</w:t>
      </w:r>
      <w:r w:rsidR="009E1A07">
        <w:rPr>
          <w:rStyle w:val="20"/>
          <w:rFonts w:eastAsiaTheme="minorHAnsi"/>
          <w:b w:val="0"/>
          <w:bCs w:val="0"/>
          <w:sz w:val="32"/>
        </w:rPr>
        <w:t>.</w:t>
      </w:r>
      <w:r w:rsidRPr="009E1A07">
        <w:rPr>
          <w:rStyle w:val="20"/>
          <w:rFonts w:eastAsiaTheme="minorHAnsi"/>
          <w:b w:val="0"/>
          <w:bCs w:val="0"/>
          <w:sz w:val="32"/>
        </w:rPr>
        <w:t xml:space="preserve"> на сумму 6000 руб.;</w:t>
      </w:r>
    </w:p>
    <w:p w:rsidR="00033E7B" w:rsidRPr="009E1A07" w:rsidRDefault="00033E7B" w:rsidP="00033E7B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-</w:t>
      </w:r>
      <w:r w:rsidRPr="009E1A07">
        <w:rPr>
          <w:rStyle w:val="20"/>
          <w:rFonts w:eastAsiaTheme="minorHAnsi"/>
          <w:b w:val="0"/>
          <w:bCs w:val="0"/>
          <w:sz w:val="32"/>
        </w:rPr>
        <w:t>пожарные рукава 8шт</w:t>
      </w:r>
      <w:r w:rsidR="009E1A07">
        <w:rPr>
          <w:rStyle w:val="20"/>
          <w:rFonts w:eastAsiaTheme="minorHAnsi"/>
          <w:b w:val="0"/>
          <w:bCs w:val="0"/>
          <w:sz w:val="32"/>
        </w:rPr>
        <w:t>.</w:t>
      </w:r>
      <w:r w:rsidRPr="009E1A07">
        <w:rPr>
          <w:rStyle w:val="20"/>
          <w:rFonts w:eastAsiaTheme="minorHAnsi"/>
          <w:b w:val="0"/>
          <w:bCs w:val="0"/>
          <w:sz w:val="32"/>
        </w:rPr>
        <w:t xml:space="preserve"> на сумму 18800 руб.;</w:t>
      </w:r>
    </w:p>
    <w:p w:rsidR="00033E7B" w:rsidRPr="009E1A07" w:rsidRDefault="00033E7B" w:rsidP="00033E7B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-</w:t>
      </w:r>
      <w:r w:rsidRPr="009E1A07">
        <w:rPr>
          <w:rStyle w:val="20"/>
          <w:rFonts w:eastAsiaTheme="minorHAnsi"/>
          <w:b w:val="0"/>
          <w:bCs w:val="0"/>
          <w:sz w:val="32"/>
        </w:rPr>
        <w:t xml:space="preserve">ранцевые огнетушители «Ермак+», </w:t>
      </w:r>
      <w:r w:rsidRPr="009E1A07">
        <w:rPr>
          <w:rStyle w:val="21"/>
          <w:rFonts w:eastAsiaTheme="minorHAnsi"/>
          <w:sz w:val="32"/>
        </w:rPr>
        <w:t>5</w:t>
      </w:r>
      <w:r w:rsidRPr="009E1A07">
        <w:rPr>
          <w:rStyle w:val="20"/>
          <w:rFonts w:eastAsiaTheme="minorHAnsi"/>
          <w:b w:val="0"/>
          <w:bCs w:val="0"/>
          <w:sz w:val="32"/>
        </w:rPr>
        <w:t>шт. на сумму 29580 руб.;</w:t>
      </w:r>
    </w:p>
    <w:p w:rsidR="00033E7B" w:rsidRPr="009E1A07" w:rsidRDefault="00033E7B" w:rsidP="00033E7B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-</w:t>
      </w:r>
      <w:r w:rsidRPr="009E1A07">
        <w:rPr>
          <w:rStyle w:val="20"/>
          <w:rFonts w:eastAsiaTheme="minorHAnsi"/>
          <w:b w:val="0"/>
          <w:bCs w:val="0"/>
          <w:sz w:val="32"/>
        </w:rPr>
        <w:t>огнетушители ОП-4 12шт</w:t>
      </w:r>
      <w:r w:rsidR="009E1A07">
        <w:rPr>
          <w:rStyle w:val="20"/>
          <w:rFonts w:eastAsiaTheme="minorHAnsi"/>
          <w:b w:val="0"/>
          <w:bCs w:val="0"/>
          <w:sz w:val="32"/>
        </w:rPr>
        <w:t>.</w:t>
      </w:r>
      <w:r w:rsidRPr="009E1A07">
        <w:rPr>
          <w:rStyle w:val="20"/>
          <w:rFonts w:eastAsiaTheme="minorHAnsi"/>
          <w:b w:val="0"/>
          <w:bCs w:val="0"/>
          <w:sz w:val="32"/>
        </w:rPr>
        <w:t xml:space="preserve"> на сумму 11760 руб.;</w:t>
      </w:r>
    </w:p>
    <w:p w:rsidR="00033E7B" w:rsidRPr="009E1A07" w:rsidRDefault="00033E7B" w:rsidP="00033E7B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-</w:t>
      </w:r>
      <w:r w:rsidRPr="009E1A07">
        <w:rPr>
          <w:rStyle w:val="20"/>
          <w:rFonts w:eastAsiaTheme="minorHAnsi"/>
          <w:b w:val="0"/>
          <w:bCs w:val="0"/>
          <w:sz w:val="32"/>
        </w:rPr>
        <w:t xml:space="preserve">пожарные хлопушки </w:t>
      </w:r>
      <w:r w:rsidR="009E1A07">
        <w:rPr>
          <w:rStyle w:val="20"/>
          <w:rFonts w:eastAsiaTheme="minorHAnsi"/>
          <w:b w:val="0"/>
          <w:bCs w:val="0"/>
          <w:sz w:val="32"/>
        </w:rPr>
        <w:t>3</w:t>
      </w:r>
      <w:r w:rsidRPr="009E1A07">
        <w:rPr>
          <w:rStyle w:val="20"/>
          <w:rFonts w:eastAsiaTheme="minorHAnsi"/>
          <w:b w:val="0"/>
          <w:bCs w:val="0"/>
          <w:sz w:val="32"/>
        </w:rPr>
        <w:t>шт</w:t>
      </w:r>
      <w:r w:rsidR="009E1A07">
        <w:rPr>
          <w:rStyle w:val="20"/>
          <w:rFonts w:eastAsiaTheme="minorHAnsi"/>
          <w:b w:val="0"/>
          <w:bCs w:val="0"/>
          <w:sz w:val="32"/>
        </w:rPr>
        <w:t>.</w:t>
      </w:r>
      <w:r w:rsidRPr="009E1A07">
        <w:rPr>
          <w:rStyle w:val="20"/>
          <w:rFonts w:eastAsiaTheme="minorHAnsi"/>
          <w:b w:val="0"/>
          <w:bCs w:val="0"/>
          <w:sz w:val="32"/>
        </w:rPr>
        <w:t xml:space="preserve"> на сумму 9600 рублей.</w:t>
      </w:r>
    </w:p>
    <w:p w:rsidR="00033E7B" w:rsidRPr="009E1A07" w:rsidRDefault="00033E7B" w:rsidP="00033E7B">
      <w:pPr>
        <w:spacing w:line="240" w:lineRule="auto"/>
        <w:ind w:left="-709"/>
        <w:jc w:val="both"/>
        <w:rPr>
          <w:rStyle w:val="20"/>
          <w:rFonts w:eastAsiaTheme="minorHAnsi"/>
          <w:b w:val="0"/>
          <w:bCs w:val="0"/>
          <w:sz w:val="32"/>
        </w:rPr>
      </w:pPr>
      <w:r w:rsidRPr="009E1A07">
        <w:rPr>
          <w:rStyle w:val="20"/>
          <w:rFonts w:eastAsiaTheme="minorHAnsi"/>
          <w:b w:val="0"/>
          <w:bCs w:val="0"/>
          <w:sz w:val="32"/>
        </w:rPr>
        <w:t>Весь приобретенный инвентарь был передан главам КФХ, на базе которых созданы добровольные пожарные дружины.</w:t>
      </w:r>
    </w:p>
    <w:p w:rsidR="00033E7B" w:rsidRPr="009E1A07" w:rsidRDefault="00033E7B" w:rsidP="00033E7B">
      <w:pPr>
        <w:spacing w:line="240" w:lineRule="auto"/>
        <w:ind w:left="-709"/>
        <w:jc w:val="both"/>
        <w:rPr>
          <w:rStyle w:val="20"/>
          <w:rFonts w:eastAsiaTheme="minorHAnsi"/>
          <w:b w:val="0"/>
          <w:bCs w:val="0"/>
          <w:sz w:val="32"/>
        </w:rPr>
      </w:pPr>
      <w:r w:rsidRPr="009E1A07">
        <w:rPr>
          <w:rStyle w:val="20"/>
          <w:rFonts w:eastAsiaTheme="minorHAnsi"/>
          <w:b w:val="0"/>
          <w:bCs w:val="0"/>
          <w:sz w:val="32"/>
        </w:rPr>
        <w:t>4.Произведено страхование членов ДПО на сумму 3200 рублей.</w:t>
      </w:r>
    </w:p>
    <w:p w:rsidR="00033E7B" w:rsidRPr="009E1A07" w:rsidRDefault="00033E7B" w:rsidP="00033E7B">
      <w:pPr>
        <w:spacing w:line="240" w:lineRule="auto"/>
        <w:ind w:left="-709"/>
        <w:jc w:val="both"/>
        <w:rPr>
          <w:rStyle w:val="20"/>
          <w:rFonts w:eastAsiaTheme="minorHAnsi"/>
          <w:b w:val="0"/>
          <w:bCs w:val="0"/>
          <w:sz w:val="32"/>
        </w:rPr>
      </w:pPr>
      <w:r w:rsidRPr="009E1A07">
        <w:rPr>
          <w:rStyle w:val="20"/>
          <w:rFonts w:eastAsiaTheme="minorHAnsi"/>
          <w:b w:val="0"/>
          <w:bCs w:val="0"/>
          <w:sz w:val="32"/>
        </w:rPr>
        <w:t>5.Опубликование статей по правилам пожарной безопасности и сохранению жизни граждан на водных объектах в районной газете «Заря» на сумму 18000 рублей.</w:t>
      </w:r>
    </w:p>
    <w:p w:rsidR="009E1A07" w:rsidRDefault="00033E7B" w:rsidP="009E1A0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6.Проведены мероприятия по обеспечению безопасности на воде (изготовление и установка знаков «Купание запрещено») 8шт. на сумму -62400руб.</w:t>
      </w:r>
    </w:p>
    <w:p w:rsidR="009E1A07" w:rsidRPr="009E1A07" w:rsidRDefault="009E1A07" w:rsidP="009E1A0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sz w:val="32"/>
          <w:szCs w:val="28"/>
        </w:rPr>
        <w:t>7.Была приобретена и размещена в местах массового пребывания людей рекламная продукция:</w:t>
      </w:r>
    </w:p>
    <w:p w:rsidR="009E1A07" w:rsidRPr="009E1A07" w:rsidRDefault="009E1A07" w:rsidP="009E1A0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  <w:t>-</w:t>
      </w:r>
      <w:r w:rsidRPr="009E1A07">
        <w:rPr>
          <w:rFonts w:ascii="Times New Roman" w:hAnsi="Times New Roman" w:cs="Times New Roman"/>
          <w:sz w:val="32"/>
          <w:szCs w:val="28"/>
        </w:rPr>
        <w:t>по коррупционному поведению на сумму 4500 руб.;</w:t>
      </w:r>
    </w:p>
    <w:p w:rsidR="009E1A07" w:rsidRPr="009E1A07" w:rsidRDefault="009E1A07" w:rsidP="009E1A0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sz w:val="32"/>
          <w:szCs w:val="28"/>
        </w:rPr>
        <w:t>-по противопожарной пропаганде на сумму 8200 руб.</w:t>
      </w:r>
    </w:p>
    <w:p w:rsidR="009E1A07" w:rsidRPr="009E1A07" w:rsidRDefault="009E1A07" w:rsidP="009E1A0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sz w:val="32"/>
          <w:szCs w:val="28"/>
        </w:rPr>
        <w:t>- по антитеррористической пропаганде на сумму 4700 руб.</w:t>
      </w:r>
    </w:p>
    <w:p w:rsidR="009E1A07" w:rsidRPr="009E1A07" w:rsidRDefault="009E1A07" w:rsidP="009E1A0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sz w:val="32"/>
          <w:szCs w:val="28"/>
        </w:rPr>
        <w:t>8.Проведена ежегодная диспансеризация сотрудников Администрации Егорлыкского сельского поселения на сумму 58287руб. ООкоп;</w:t>
      </w:r>
    </w:p>
    <w:p w:rsidR="009E1A07" w:rsidRPr="009E1A07" w:rsidRDefault="009E1A07" w:rsidP="009E1A0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sz w:val="32"/>
          <w:szCs w:val="28"/>
        </w:rPr>
        <w:t>9.Произведен спил (формовочная обрезка) аварийно-опасных деревьев на сумму 700000руб.</w:t>
      </w:r>
    </w:p>
    <w:p w:rsidR="009E1A07" w:rsidRPr="009E1A07" w:rsidRDefault="009E1A07" w:rsidP="009E1A0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sz w:val="32"/>
          <w:szCs w:val="28"/>
        </w:rPr>
        <w:t xml:space="preserve">10.В целях защиты населения и территории поселения от пожаров были проведены совместно с ОНД и </w:t>
      </w:r>
      <w:proofErr w:type="gramStart"/>
      <w:r w:rsidRPr="009E1A07">
        <w:rPr>
          <w:rFonts w:ascii="Times New Roman" w:hAnsi="Times New Roman" w:cs="Times New Roman"/>
          <w:sz w:val="32"/>
          <w:szCs w:val="28"/>
        </w:rPr>
        <w:t>ПР</w:t>
      </w:r>
      <w:proofErr w:type="gramEnd"/>
      <w:r w:rsidRPr="009E1A07">
        <w:rPr>
          <w:rFonts w:ascii="Times New Roman" w:hAnsi="Times New Roman" w:cs="Times New Roman"/>
          <w:sz w:val="32"/>
          <w:szCs w:val="28"/>
        </w:rPr>
        <w:t>, ВДПО такие мероприятия как:</w:t>
      </w:r>
    </w:p>
    <w:p w:rsidR="009E1A07" w:rsidRPr="009E1A07" w:rsidRDefault="009E1A07" w:rsidP="009E1A0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sz w:val="32"/>
          <w:szCs w:val="28"/>
        </w:rPr>
        <w:t>-сходы граждан;</w:t>
      </w:r>
    </w:p>
    <w:p w:rsidR="009E1A07" w:rsidRDefault="00C745D0" w:rsidP="009E1A07">
      <w:pPr>
        <w:spacing w:line="240" w:lineRule="auto"/>
        <w:ind w:left="-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-6-</w:t>
      </w:r>
    </w:p>
    <w:p w:rsidR="009E1A07" w:rsidRPr="009E1A07" w:rsidRDefault="009E1A07" w:rsidP="009E1A0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sz w:val="32"/>
          <w:szCs w:val="28"/>
        </w:rPr>
        <w:t xml:space="preserve">-рейды по многодетным и </w:t>
      </w:r>
      <w:proofErr w:type="spellStart"/>
      <w:r w:rsidRPr="009E1A07">
        <w:rPr>
          <w:rFonts w:ascii="Times New Roman" w:hAnsi="Times New Roman" w:cs="Times New Roman"/>
          <w:sz w:val="32"/>
          <w:szCs w:val="28"/>
        </w:rPr>
        <w:t>социальноопасным</w:t>
      </w:r>
      <w:proofErr w:type="spellEnd"/>
      <w:r w:rsidRPr="009E1A07">
        <w:rPr>
          <w:rFonts w:ascii="Times New Roman" w:hAnsi="Times New Roman" w:cs="Times New Roman"/>
          <w:sz w:val="32"/>
          <w:szCs w:val="28"/>
        </w:rPr>
        <w:t xml:space="preserve"> семьям, в ходе которых были установлены дымовые датчики;</w:t>
      </w:r>
    </w:p>
    <w:p w:rsidR="009E1A07" w:rsidRPr="009E1A07" w:rsidRDefault="009E1A07" w:rsidP="009E1A0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  <w:t>-</w:t>
      </w:r>
      <w:r w:rsidRPr="009E1A07">
        <w:rPr>
          <w:rFonts w:ascii="Times New Roman" w:hAnsi="Times New Roman" w:cs="Times New Roman"/>
          <w:sz w:val="32"/>
          <w:szCs w:val="28"/>
        </w:rPr>
        <w:t xml:space="preserve">была произведена опашка вдоль границ (защитные полосы) ст. Егорлыкская и х. </w:t>
      </w:r>
      <w:proofErr w:type="spellStart"/>
      <w:r w:rsidRPr="009E1A07">
        <w:rPr>
          <w:rFonts w:ascii="Times New Roman" w:hAnsi="Times New Roman" w:cs="Times New Roman"/>
          <w:sz w:val="32"/>
          <w:szCs w:val="28"/>
        </w:rPr>
        <w:t>Ютин</w:t>
      </w:r>
      <w:proofErr w:type="spellEnd"/>
      <w:r w:rsidRPr="009E1A07">
        <w:rPr>
          <w:rFonts w:ascii="Times New Roman" w:hAnsi="Times New Roman" w:cs="Times New Roman"/>
          <w:sz w:val="32"/>
          <w:szCs w:val="28"/>
        </w:rPr>
        <w:t>;</w:t>
      </w:r>
    </w:p>
    <w:p w:rsidR="009E1A07" w:rsidRDefault="009E1A07" w:rsidP="009E1A07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 w:rsidRPr="009E1A07">
        <w:rPr>
          <w:rFonts w:ascii="Times New Roman" w:hAnsi="Times New Roman" w:cs="Times New Roman"/>
          <w:sz w:val="32"/>
          <w:szCs w:val="28"/>
        </w:rPr>
        <w:t>-выполнен покос сухой растительности вокруг населенных пунктов и у пожарных водоемов.</w:t>
      </w:r>
    </w:p>
    <w:p w:rsidR="009E1A07" w:rsidRPr="009E1A07" w:rsidRDefault="009E1A07" w:rsidP="009E1A07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E1A07">
        <w:rPr>
          <w:rFonts w:ascii="Times New Roman" w:hAnsi="Times New Roman" w:cs="Times New Roman"/>
          <w:b/>
          <w:sz w:val="32"/>
          <w:szCs w:val="28"/>
        </w:rPr>
        <w:t>КОРОТКО Квартиры – военного городка.</w:t>
      </w:r>
    </w:p>
    <w:p w:rsidR="009E1A07" w:rsidRDefault="009E1A07" w:rsidP="009E1A0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 w:rsidRPr="009E1A07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Министерством обороны РФ</w:t>
      </w:r>
      <w:r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 xml:space="preserve"> приказом №243 от </w:t>
      </w:r>
      <w:r w:rsidR="00E9347F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29.03.2019г. передаточным актом от 30 мая 2019г. было передано в муниципальную собственность Егорлыкского сельского поселения 72 квартиры (5кв</w:t>
      </w:r>
      <w:proofErr w:type="gramStart"/>
      <w:r w:rsidR="00E9347F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.-</w:t>
      </w:r>
      <w:proofErr w:type="gramEnd"/>
      <w:r w:rsidR="00E9347F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однокомнатных, 26кв.-2х</w:t>
      </w:r>
      <w:r w:rsidR="000015AD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 xml:space="preserve"> </w:t>
      </w:r>
      <w:r w:rsidR="00E9347F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комнатных, 37кв. -3х комнатных, 2кв. -4х комнатных). Еще две квартиры переданы в муниципалитет на условиях сохранения прав проживания в них нынешних жильцов.</w:t>
      </w:r>
    </w:p>
    <w:p w:rsidR="00E9347F" w:rsidRPr="009E1A07" w:rsidRDefault="00E9347F" w:rsidP="009E1A0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 xml:space="preserve">В очереди на получение квартир стояло 171человек в том числе: на </w:t>
      </w:r>
      <w:proofErr w:type="gramStart"/>
      <w:r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однокомнатную</w:t>
      </w:r>
      <w:proofErr w:type="gramEnd"/>
      <w:r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 xml:space="preserve"> -56человек, двухкомнатную -84человека, трехкомнатную  - 24человека, четырехкомнатную -7человек.</w:t>
      </w:r>
    </w:p>
    <w:p w:rsidR="009E1A07" w:rsidRDefault="00E9347F" w:rsidP="00033E7B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 xml:space="preserve">Специалисты администрации в течение последних недель проводили работу по процедуре регистрации права, </w:t>
      </w:r>
      <w:r w:rsidR="00FA7C65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параллельно</w:t>
      </w:r>
      <w:r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 xml:space="preserve"> шла работа с поставленными на жилищный учет граждан </w:t>
      </w:r>
      <w:r w:rsidR="009E1A07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по подтверждению их статуса малоимущих.</w:t>
      </w:r>
      <w:proofErr w:type="gramEnd"/>
    </w:p>
    <w:p w:rsidR="009E1A07" w:rsidRDefault="009E1A07" w:rsidP="00033E7B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На настоящий момент все квартиры розданы согласно очерёдности (за исключением _____ 3х комнатных квартир)</w:t>
      </w:r>
      <w:r w:rsidR="00FA7C65"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.</w:t>
      </w:r>
    </w:p>
    <w:p w:rsidR="00FA7C65" w:rsidRDefault="00FA7C65" w:rsidP="00FA7C65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  <w:t>Благодарности мы от новосёлов мы не ждем, только просим их своевременно оплачивать коммунальные платежи и соблюдать правила проживания (жалобы, заявления на Президента, прокуратуру области, нашу прокуратуру).</w:t>
      </w:r>
    </w:p>
    <w:p w:rsidR="00FA7C65" w:rsidRPr="00FA7C65" w:rsidRDefault="00FA7C65" w:rsidP="00FA7C65">
      <w:pPr>
        <w:spacing w:line="240" w:lineRule="auto"/>
        <w:ind w:left="-709"/>
        <w:jc w:val="both"/>
        <w:rPr>
          <w:rFonts w:ascii="Times New Roman" w:hAnsi="Times New Roman" w:cs="Times New Roman"/>
          <w:b/>
          <w:color w:val="000000"/>
          <w:sz w:val="32"/>
          <w:szCs w:val="28"/>
          <w:lang w:eastAsia="ru-RU" w:bidi="ru-RU"/>
        </w:rPr>
      </w:pPr>
      <w:r w:rsidRPr="00FA7C65">
        <w:rPr>
          <w:rFonts w:ascii="Times New Roman" w:hAnsi="Times New Roman" w:cs="Times New Roman"/>
          <w:b/>
          <w:color w:val="000000"/>
          <w:sz w:val="32"/>
          <w:szCs w:val="28"/>
          <w:lang w:eastAsia="ru-RU" w:bidi="ru-RU"/>
        </w:rPr>
        <w:t>КУЛЬТУРА</w:t>
      </w:r>
      <w:r>
        <w:rPr>
          <w:rFonts w:ascii="Times New Roman" w:hAnsi="Times New Roman" w:cs="Times New Roman"/>
          <w:b/>
          <w:color w:val="000000"/>
          <w:sz w:val="32"/>
          <w:szCs w:val="28"/>
          <w:lang w:eastAsia="ru-RU" w:bidi="ru-RU"/>
        </w:rPr>
        <w:t>.</w:t>
      </w:r>
    </w:p>
    <w:p w:rsidR="00FA7C65" w:rsidRDefault="00FA7C65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 w:rsidRPr="00FA7C65">
        <w:rPr>
          <w:rFonts w:ascii="Times New Roman" w:hAnsi="Times New Roman" w:cs="Times New Roman"/>
          <w:sz w:val="32"/>
          <w:szCs w:val="28"/>
        </w:rPr>
        <w:t xml:space="preserve">В 2019 году продолжились работы по  улучшению материально технической базы учреждений культуры сельского поселения. С начала года начался  ремонт внутренних помещений  сельского клуба х. Прогресс: была  произведена отделка </w:t>
      </w:r>
      <w:proofErr w:type="gramStart"/>
      <w:r w:rsidR="000015AD" w:rsidRPr="00FA7C65">
        <w:rPr>
          <w:rFonts w:ascii="Times New Roman" w:hAnsi="Times New Roman" w:cs="Times New Roman"/>
          <w:sz w:val="32"/>
          <w:szCs w:val="28"/>
        </w:rPr>
        <w:t>гипсокартонном</w:t>
      </w:r>
      <w:proofErr w:type="gramEnd"/>
      <w:r w:rsidRPr="00FA7C65">
        <w:rPr>
          <w:rFonts w:ascii="Times New Roman" w:hAnsi="Times New Roman" w:cs="Times New Roman"/>
          <w:sz w:val="32"/>
          <w:szCs w:val="28"/>
        </w:rPr>
        <w:t xml:space="preserve"> стен, заменено напольное покрытие. Приобретены новые кресла в зрительный зал,  </w:t>
      </w:r>
    </w:p>
    <w:p w:rsidR="005A5567" w:rsidRDefault="005A5567" w:rsidP="00FA7C65">
      <w:pPr>
        <w:spacing w:line="240" w:lineRule="auto"/>
        <w:ind w:left="-709"/>
        <w:jc w:val="center"/>
        <w:rPr>
          <w:rFonts w:ascii="Times New Roman" w:hAnsi="Times New Roman" w:cs="Times New Roman"/>
          <w:sz w:val="32"/>
          <w:szCs w:val="28"/>
        </w:rPr>
      </w:pPr>
    </w:p>
    <w:p w:rsidR="00FA7C65" w:rsidRDefault="00FA7C65" w:rsidP="00FA7C65">
      <w:pPr>
        <w:spacing w:line="240" w:lineRule="auto"/>
        <w:ind w:left="-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-7-</w:t>
      </w:r>
    </w:p>
    <w:p w:rsidR="00FA7C65" w:rsidRDefault="00FA7C65" w:rsidP="00FA7C65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 w:rsidRPr="00FA7C65">
        <w:rPr>
          <w:rFonts w:ascii="Times New Roman" w:hAnsi="Times New Roman" w:cs="Times New Roman"/>
          <w:sz w:val="32"/>
          <w:szCs w:val="28"/>
        </w:rPr>
        <w:t>сшита одежда сцены, закуплена новая мебель. Цена вопроса составила 895.2т.р. Завтра состоится торжественное открытие  отремонтированного клуба. И как говорят приезжающие из других районов гости, подобного   клуба нет нигде в ближайших районах.</w:t>
      </w:r>
    </w:p>
    <w:p w:rsidR="00FA7C65" w:rsidRDefault="00FA7C65" w:rsidP="00FA7C65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 w:rsidRPr="00FA7C65">
        <w:rPr>
          <w:rFonts w:ascii="Times New Roman" w:hAnsi="Times New Roman" w:cs="Times New Roman"/>
          <w:sz w:val="32"/>
          <w:szCs w:val="28"/>
        </w:rPr>
        <w:t>Не остались без внимания и остальные  учреждения культуры. В 1 полугодии были приобретены  микрофоны для ансамбля «Станица» на сумму 350т.р.,  сшиты костюмы  для сельской самодеятельности на сумму 100т.р. приобретена оргтехника  на сумму 58т.р.</w:t>
      </w:r>
    </w:p>
    <w:p w:rsidR="00FA7C65" w:rsidRDefault="00FA7C65" w:rsidP="00FA7C65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32"/>
          <w:szCs w:val="28"/>
          <w:lang w:eastAsia="ru-RU" w:bidi="ru-RU"/>
        </w:rPr>
      </w:pPr>
      <w:r w:rsidRPr="00FA7C65">
        <w:rPr>
          <w:rFonts w:ascii="Times New Roman" w:hAnsi="Times New Roman" w:cs="Times New Roman"/>
          <w:sz w:val="32"/>
          <w:szCs w:val="28"/>
        </w:rPr>
        <w:t xml:space="preserve">Надо сказать, что работники культуры оправдывают затраченные на  развитие культуры  бюджетные средства. Все проводимые ими мероприятия отличаются  высоким профессионализмом и всегда находят  положительный отклик у зрителей. В этом вы могли и сами убедиться, если были на  прекрасном концерте, посвященном открытию года  народного творчества в Ростовской области. С успехом прошло </w:t>
      </w:r>
      <w:proofErr w:type="gramStart"/>
      <w:r w:rsidRPr="00FA7C65">
        <w:rPr>
          <w:rFonts w:ascii="Times New Roman" w:hAnsi="Times New Roman" w:cs="Times New Roman"/>
          <w:sz w:val="32"/>
          <w:szCs w:val="28"/>
        </w:rPr>
        <w:t>мероприятие</w:t>
      </w:r>
      <w:proofErr w:type="gramEnd"/>
      <w:r w:rsidRPr="00FA7C65">
        <w:rPr>
          <w:rFonts w:ascii="Times New Roman" w:hAnsi="Times New Roman" w:cs="Times New Roman"/>
          <w:sz w:val="32"/>
          <w:szCs w:val="28"/>
        </w:rPr>
        <w:t xml:space="preserve"> посвященное 99 годовщине  </w:t>
      </w:r>
      <w:r>
        <w:rPr>
          <w:rFonts w:ascii="Times New Roman" w:hAnsi="Times New Roman" w:cs="Times New Roman"/>
          <w:sz w:val="32"/>
          <w:szCs w:val="28"/>
        </w:rPr>
        <w:t>Е</w:t>
      </w:r>
      <w:r w:rsidRPr="00FA7C65">
        <w:rPr>
          <w:rFonts w:ascii="Times New Roman" w:hAnsi="Times New Roman" w:cs="Times New Roman"/>
          <w:sz w:val="32"/>
          <w:szCs w:val="28"/>
        </w:rPr>
        <w:t xml:space="preserve">горлыкского сражения. В </w:t>
      </w:r>
      <w:proofErr w:type="gramStart"/>
      <w:r w:rsidRPr="00FA7C65">
        <w:rPr>
          <w:rFonts w:ascii="Times New Roman" w:hAnsi="Times New Roman" w:cs="Times New Roman"/>
          <w:sz w:val="32"/>
          <w:szCs w:val="28"/>
        </w:rPr>
        <w:t>котором</w:t>
      </w:r>
      <w:proofErr w:type="gramEnd"/>
      <w:r w:rsidRPr="00FA7C65">
        <w:rPr>
          <w:rFonts w:ascii="Times New Roman" w:hAnsi="Times New Roman" w:cs="Times New Roman"/>
          <w:sz w:val="32"/>
          <w:szCs w:val="28"/>
        </w:rPr>
        <w:t xml:space="preserve"> приняли участие  представители  казачьих юртов Ставрополья, Кубани и Дона. В отчетный период были проведены межрегиональные фестивали  детских и молодежных коллективов «Свет Вифлеемской звезды» и  «Воскресенский Благовест», которые  собрали  большое число исполнителей не только из нашего района, но и из соседних районов и городов.  И конечно  прекрасный </w:t>
      </w:r>
      <w:proofErr w:type="gramStart"/>
      <w:r w:rsidRPr="00FA7C65">
        <w:rPr>
          <w:rFonts w:ascii="Times New Roman" w:hAnsi="Times New Roman" w:cs="Times New Roman"/>
          <w:sz w:val="32"/>
          <w:szCs w:val="28"/>
        </w:rPr>
        <w:t>праздник</w:t>
      </w:r>
      <w:proofErr w:type="gramEnd"/>
      <w:r w:rsidRPr="00FA7C65">
        <w:rPr>
          <w:rFonts w:ascii="Times New Roman" w:hAnsi="Times New Roman" w:cs="Times New Roman"/>
          <w:sz w:val="32"/>
          <w:szCs w:val="28"/>
        </w:rPr>
        <w:t xml:space="preserve"> посвященный 210 годовщине  станицы Егорлыкской, который еще раз  продемонстрировал организационные и творческие достижения наших работников культуры.</w:t>
      </w:r>
    </w:p>
    <w:p w:rsidR="00FA7C65" w:rsidRDefault="00FA7C65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 w:rsidRPr="00FA7C65">
        <w:rPr>
          <w:rFonts w:ascii="Times New Roman" w:hAnsi="Times New Roman" w:cs="Times New Roman"/>
          <w:sz w:val="32"/>
          <w:szCs w:val="28"/>
        </w:rPr>
        <w:t xml:space="preserve">Самодеятельные  коллективы  в этом полугодии успешно выступали на многочисленных концертах, радуя зрителей своим творчеством. Наряду </w:t>
      </w:r>
      <w:proofErr w:type="gramStart"/>
      <w:r w:rsidRPr="00FA7C65">
        <w:rPr>
          <w:rFonts w:ascii="Times New Roman" w:hAnsi="Times New Roman" w:cs="Times New Roman"/>
          <w:sz w:val="32"/>
          <w:szCs w:val="28"/>
        </w:rPr>
        <w:t>с</w:t>
      </w:r>
      <w:proofErr w:type="gramEnd"/>
      <w:r w:rsidRPr="00FA7C65">
        <w:rPr>
          <w:rFonts w:ascii="Times New Roman" w:hAnsi="Times New Roman" w:cs="Times New Roman"/>
          <w:sz w:val="32"/>
          <w:szCs w:val="28"/>
        </w:rPr>
        <w:t xml:space="preserve"> уже </w:t>
      </w:r>
      <w:proofErr w:type="gramStart"/>
      <w:r w:rsidRPr="00FA7C65">
        <w:rPr>
          <w:rFonts w:ascii="Times New Roman" w:hAnsi="Times New Roman" w:cs="Times New Roman"/>
          <w:sz w:val="32"/>
          <w:szCs w:val="28"/>
        </w:rPr>
        <w:t>опытными</w:t>
      </w:r>
      <w:proofErr w:type="gramEnd"/>
      <w:r w:rsidRPr="00FA7C65">
        <w:rPr>
          <w:rFonts w:ascii="Times New Roman" w:hAnsi="Times New Roman" w:cs="Times New Roman"/>
          <w:sz w:val="32"/>
          <w:szCs w:val="28"/>
        </w:rPr>
        <w:t xml:space="preserve">, появляются новые коллективы. Так родился и уже  выступает подростковый  ансамбль  </w:t>
      </w:r>
      <w:proofErr w:type="spellStart"/>
      <w:r w:rsidRPr="00FA7C65">
        <w:rPr>
          <w:rFonts w:ascii="Times New Roman" w:hAnsi="Times New Roman" w:cs="Times New Roman"/>
          <w:sz w:val="32"/>
          <w:szCs w:val="28"/>
        </w:rPr>
        <w:t>фланкировщиков</w:t>
      </w:r>
      <w:proofErr w:type="spellEnd"/>
      <w:r w:rsidRPr="00FA7C65">
        <w:rPr>
          <w:rFonts w:ascii="Times New Roman" w:hAnsi="Times New Roman" w:cs="Times New Roman"/>
          <w:sz w:val="32"/>
          <w:szCs w:val="28"/>
        </w:rPr>
        <w:t xml:space="preserve"> «Братина»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FA7C65" w:rsidRDefault="00FA7C65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 w:rsidRPr="00FA7C65">
        <w:rPr>
          <w:rFonts w:ascii="Times New Roman" w:hAnsi="Times New Roman" w:cs="Times New Roman"/>
          <w:sz w:val="32"/>
          <w:szCs w:val="28"/>
        </w:rPr>
        <w:t>А народный ансамбль казачьей песни  «Станица» был приглашен на празднование 550-летия города Чебоксары, где покорил зрителем</w:t>
      </w:r>
      <w:r>
        <w:rPr>
          <w:rFonts w:ascii="Times New Roman" w:hAnsi="Times New Roman" w:cs="Times New Roman"/>
          <w:sz w:val="32"/>
          <w:szCs w:val="28"/>
        </w:rPr>
        <w:t xml:space="preserve"> своим  казачьим темпераментом.</w:t>
      </w:r>
    </w:p>
    <w:p w:rsidR="00FA7C65" w:rsidRDefault="00FA7C65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 w:rsidRPr="00FA7C65">
        <w:rPr>
          <w:rFonts w:ascii="Times New Roman" w:hAnsi="Times New Roman" w:cs="Times New Roman"/>
          <w:sz w:val="32"/>
          <w:szCs w:val="28"/>
        </w:rPr>
        <w:t xml:space="preserve">Радовали в этом полугодии и спортивнее достижения  </w:t>
      </w:r>
      <w:proofErr w:type="gramStart"/>
      <w:r w:rsidRPr="00FA7C65">
        <w:rPr>
          <w:rFonts w:ascii="Times New Roman" w:hAnsi="Times New Roman" w:cs="Times New Roman"/>
          <w:sz w:val="32"/>
          <w:szCs w:val="28"/>
        </w:rPr>
        <w:t>наших</w:t>
      </w:r>
      <w:proofErr w:type="gramEnd"/>
      <w:r w:rsidRPr="00FA7C65">
        <w:rPr>
          <w:rFonts w:ascii="Times New Roman" w:hAnsi="Times New Roman" w:cs="Times New Roman"/>
          <w:sz w:val="32"/>
          <w:szCs w:val="28"/>
        </w:rPr>
        <w:t xml:space="preserve"> егорлычан. В районной спартакиаде в упорной борьбе наши спортсмены заняли первое место. Наша футбольная и женская волейбольная команда стали победителями  соревнований на кубок станицы Егорлыкской. В хуторах </w:t>
      </w:r>
    </w:p>
    <w:p w:rsidR="005A5567" w:rsidRDefault="005A5567" w:rsidP="00FA7C65">
      <w:pPr>
        <w:spacing w:line="240" w:lineRule="auto"/>
        <w:ind w:left="-709"/>
        <w:jc w:val="center"/>
        <w:rPr>
          <w:rFonts w:ascii="Times New Roman" w:hAnsi="Times New Roman" w:cs="Times New Roman"/>
          <w:sz w:val="32"/>
          <w:szCs w:val="28"/>
        </w:rPr>
      </w:pPr>
    </w:p>
    <w:p w:rsidR="00FA7C65" w:rsidRDefault="00FA7C65" w:rsidP="00FA7C65">
      <w:pPr>
        <w:spacing w:line="240" w:lineRule="auto"/>
        <w:ind w:left="-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-8-</w:t>
      </w:r>
    </w:p>
    <w:p w:rsidR="00FA7C65" w:rsidRDefault="00FA7C65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 w:rsidRPr="00FA7C65">
        <w:rPr>
          <w:rFonts w:ascii="Times New Roman" w:hAnsi="Times New Roman" w:cs="Times New Roman"/>
          <w:sz w:val="32"/>
          <w:szCs w:val="28"/>
        </w:rPr>
        <w:t>постоянно проходят  соревнования по шашкам, шахматам, настольному теннису.</w:t>
      </w:r>
    </w:p>
    <w:p w:rsidR="000015AD" w:rsidRDefault="000015AD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Осталось чуть более 5 месяцев до завершения 2019 года. Многое предстоит сделать за это короткое оставшееся время:</w:t>
      </w:r>
    </w:p>
    <w:p w:rsidR="000015AD" w:rsidRDefault="000015AD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-сбор налогов;</w:t>
      </w:r>
    </w:p>
    <w:p w:rsidR="000015AD" w:rsidRDefault="000015AD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-«пережить проверку счетной палаты»;</w:t>
      </w:r>
    </w:p>
    <w:p w:rsidR="000015AD" w:rsidRDefault="000015AD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-подготовку к отопительному сезону жилищного фонда и объектов соцкультбыта;</w:t>
      </w:r>
    </w:p>
    <w:p w:rsidR="000015AD" w:rsidRDefault="000015AD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-в кратчайшие сроки завершить работу по передачи квартир в приватизацию;</w:t>
      </w:r>
    </w:p>
    <w:p w:rsidR="000015AD" w:rsidRDefault="000015AD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-продолжить работу по благоустройству сквера (высадить розы, газонную траву, кустарники, деревья);</w:t>
      </w:r>
    </w:p>
    <w:p w:rsidR="000015AD" w:rsidRDefault="000015AD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-ликвидация аварийных деревьев, формовочная обрезка;</w:t>
      </w:r>
    </w:p>
    <w:p w:rsidR="000015AD" w:rsidRDefault="000015AD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-по традиции ус</w:t>
      </w:r>
      <w:r w:rsidR="00F34C0C">
        <w:rPr>
          <w:rFonts w:ascii="Times New Roman" w:hAnsi="Times New Roman" w:cs="Times New Roman"/>
          <w:sz w:val="32"/>
          <w:szCs w:val="28"/>
        </w:rPr>
        <w:t>тановить к новогодним праздникам елки, украсить райцентр новогодними гирляндами, растяжками;</w:t>
      </w:r>
    </w:p>
    <w:p w:rsidR="00F34C0C" w:rsidRDefault="00F34C0C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-провести конкурс на лучшее </w:t>
      </w:r>
      <w:proofErr w:type="gramStart"/>
      <w:r>
        <w:rPr>
          <w:rFonts w:ascii="Times New Roman" w:hAnsi="Times New Roman" w:cs="Times New Roman"/>
          <w:sz w:val="32"/>
          <w:szCs w:val="28"/>
        </w:rPr>
        <w:t>новогодние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оформление фасадов торговых и офисных зданий, жилых домов, с вручением ценных подарков победителям.</w:t>
      </w:r>
    </w:p>
    <w:p w:rsidR="00F34C0C" w:rsidRDefault="00F34C0C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А самое главное </w:t>
      </w:r>
      <w:proofErr w:type="gramStart"/>
      <w:r>
        <w:rPr>
          <w:rFonts w:ascii="Times New Roman" w:hAnsi="Times New Roman" w:cs="Times New Roman"/>
          <w:sz w:val="32"/>
          <w:szCs w:val="28"/>
        </w:rPr>
        <w:t>–э</w:t>
      </w:r>
      <w:proofErr w:type="gramEnd"/>
      <w:r>
        <w:rPr>
          <w:rFonts w:ascii="Times New Roman" w:hAnsi="Times New Roman" w:cs="Times New Roman"/>
          <w:sz w:val="32"/>
          <w:szCs w:val="28"/>
        </w:rPr>
        <w:t>то проведение торгов и начало реконструкции нашего парка!!!</w:t>
      </w:r>
    </w:p>
    <w:p w:rsidR="00C745D0" w:rsidRDefault="00C745D0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Это только часть тех задач, которые нам предстоит решать в оставшееся вре</w:t>
      </w:r>
      <w:r w:rsidR="005A5567">
        <w:rPr>
          <w:rFonts w:ascii="Times New Roman" w:hAnsi="Times New Roman" w:cs="Times New Roman"/>
          <w:sz w:val="32"/>
          <w:szCs w:val="28"/>
        </w:rPr>
        <w:t>м</w:t>
      </w:r>
      <w:r>
        <w:rPr>
          <w:rFonts w:ascii="Times New Roman" w:hAnsi="Times New Roman" w:cs="Times New Roman"/>
          <w:sz w:val="32"/>
          <w:szCs w:val="28"/>
        </w:rPr>
        <w:t>я!</w:t>
      </w:r>
    </w:p>
    <w:p w:rsidR="00C745D0" w:rsidRDefault="00C745D0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Я не беру во внимание ту нашу повседневную работу </w:t>
      </w:r>
      <w:proofErr w:type="gramStart"/>
      <w:r>
        <w:rPr>
          <w:rFonts w:ascii="Times New Roman" w:hAnsi="Times New Roman" w:cs="Times New Roman"/>
          <w:sz w:val="32"/>
          <w:szCs w:val="28"/>
        </w:rPr>
        <w:t>–р</w:t>
      </w:r>
      <w:proofErr w:type="gramEnd"/>
      <w:r>
        <w:rPr>
          <w:rFonts w:ascii="Times New Roman" w:hAnsi="Times New Roman" w:cs="Times New Roman"/>
          <w:sz w:val="32"/>
          <w:szCs w:val="28"/>
        </w:rPr>
        <w:t>ассмотрение жалоб, заявлений, выдача всевозможных справок и документов, ответы на запросы в различные инстанции.</w:t>
      </w:r>
    </w:p>
    <w:p w:rsidR="00C745D0" w:rsidRDefault="00C745D0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своем промежуточном отчете я остановился на основных моментах (полномочиях), постарался своими словами обрисовать реальную, объективную картину дел сельского посел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>ения.</w:t>
      </w:r>
    </w:p>
    <w:p w:rsidR="00C745D0" w:rsidRDefault="00C745D0" w:rsidP="00FA7C65">
      <w:pPr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 традиции, подробно итоги работы за 2019год будут подведены в январе – феврале 2020года.</w:t>
      </w:r>
    </w:p>
    <w:p w:rsidR="002771CB" w:rsidRDefault="00C745D0" w:rsidP="005A5567">
      <w:pPr>
        <w:spacing w:line="240" w:lineRule="auto"/>
        <w:ind w:left="-709"/>
        <w:jc w:val="both"/>
      </w:pPr>
      <w:r>
        <w:rPr>
          <w:rFonts w:ascii="Times New Roman" w:hAnsi="Times New Roman" w:cs="Times New Roman"/>
          <w:sz w:val="32"/>
          <w:szCs w:val="28"/>
        </w:rPr>
        <w:t>Доклад окончен, спасибо за внимание.</w:t>
      </w:r>
    </w:p>
    <w:sectPr w:rsidR="002771CB" w:rsidSect="005A5567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3AD"/>
    <w:multiLevelType w:val="hybridMultilevel"/>
    <w:tmpl w:val="CAF0D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54165"/>
    <w:multiLevelType w:val="multilevel"/>
    <w:tmpl w:val="F9864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AA39E7"/>
    <w:multiLevelType w:val="multilevel"/>
    <w:tmpl w:val="0B980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A4"/>
    <w:rsid w:val="000015AD"/>
    <w:rsid w:val="00033E7B"/>
    <w:rsid w:val="00040A82"/>
    <w:rsid w:val="0018115F"/>
    <w:rsid w:val="001F736A"/>
    <w:rsid w:val="002033E2"/>
    <w:rsid w:val="002771CB"/>
    <w:rsid w:val="003E02A4"/>
    <w:rsid w:val="00532A64"/>
    <w:rsid w:val="005A5567"/>
    <w:rsid w:val="008F2AA4"/>
    <w:rsid w:val="009E1A07"/>
    <w:rsid w:val="00C70BEB"/>
    <w:rsid w:val="00C745D0"/>
    <w:rsid w:val="00CD2030"/>
    <w:rsid w:val="00D67BDE"/>
    <w:rsid w:val="00E9347F"/>
    <w:rsid w:val="00F34C0C"/>
    <w:rsid w:val="00FA7C65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2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2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033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4pt">
    <w:name w:val="Основной текст (2) + CordiaUPC;24 pt;Не полужирный"/>
    <w:basedOn w:val="2"/>
    <w:rsid w:val="00033E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2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2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033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4pt">
    <w:name w:val="Основной текст (2) + CordiaUPC;24 pt;Не полужирный"/>
    <w:basedOn w:val="2"/>
    <w:rsid w:val="00033E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ED12-5452-4BA7-90FD-FD1110B0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2019-07-09T08:33:00Z</cp:lastPrinted>
  <dcterms:created xsi:type="dcterms:W3CDTF">2019-07-09T05:16:00Z</dcterms:created>
  <dcterms:modified xsi:type="dcterms:W3CDTF">2019-07-09T08:33:00Z</dcterms:modified>
</cp:coreProperties>
</file>